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6A" w:rsidRPr="009D3F11" w:rsidRDefault="009F5C6A" w:rsidP="009F5C6A">
      <w:pPr>
        <w:rPr>
          <w:rFonts w:ascii="Helvetica Neue" w:hAnsi="Helvetica Neue"/>
          <w:szCs w:val="22"/>
          <w:u w:val="single"/>
        </w:rPr>
      </w:pPr>
      <w:r>
        <w:rPr>
          <w:rFonts w:ascii="Helvetica Neue" w:hAnsi="Helvetica Neue"/>
          <w:szCs w:val="22"/>
          <w:u w:val="single"/>
        </w:rPr>
        <w:t xml:space="preserve">Een slimme B2B </w:t>
      </w:r>
      <w:r w:rsidRPr="009D3F11">
        <w:rPr>
          <w:rFonts w:ascii="Helvetica Neue" w:hAnsi="Helvetica Neue"/>
          <w:szCs w:val="22"/>
          <w:u w:val="single"/>
        </w:rPr>
        <w:t>keyword</w:t>
      </w:r>
      <w:r>
        <w:rPr>
          <w:rFonts w:ascii="Helvetica Neue" w:hAnsi="Helvetica Neue"/>
          <w:szCs w:val="22"/>
          <w:u w:val="single"/>
        </w:rPr>
        <w:t xml:space="preserve"> strategie: sleutel tot succes bij </w:t>
      </w:r>
      <w:r w:rsidRPr="009D3F11">
        <w:rPr>
          <w:rFonts w:ascii="Helvetica Neue" w:hAnsi="Helvetica Neue"/>
          <w:szCs w:val="22"/>
          <w:u w:val="single"/>
        </w:rPr>
        <w:t xml:space="preserve">inbound marketing. </w:t>
      </w:r>
    </w:p>
    <w:p w:rsidR="009F5C6A" w:rsidRDefault="009F5C6A" w:rsidP="009F5C6A">
      <w:pPr>
        <w:rPr>
          <w:rFonts w:ascii="Helvetica Neue" w:hAnsi="Helvetica Neue"/>
          <w:sz w:val="22"/>
          <w:szCs w:val="22"/>
        </w:rPr>
      </w:pPr>
    </w:p>
    <w:p w:rsidR="009F5C6A" w:rsidRDefault="009F5C6A" w:rsidP="009F5C6A">
      <w:pPr>
        <w:rPr>
          <w:rFonts w:ascii="Helvetica Neue Light" w:hAnsi="Helvetica Neue Light"/>
          <w:sz w:val="20"/>
        </w:rPr>
      </w:pPr>
      <w:r>
        <w:rPr>
          <w:rFonts w:ascii="Helvetica Neue Light" w:hAnsi="Helvetica Neue Light"/>
          <w:sz w:val="20"/>
        </w:rPr>
        <w:t xml:space="preserve">Helaas schieten business-to-business bedrijven hun doel te vaak nog voorbij als het om inbound marketing gaat. Bij inbound marketing delen bedrijven content om prospects naar zich toe te trekken in plaats van hen lastig te vallen met reclame. Doordat veel bedrijven daarbij kwantiteit boven kwaliteit stellen dreigt het risico van het ‘pushen’ van een boodschap of bedrijf naar de prospect. </w:t>
      </w:r>
    </w:p>
    <w:p w:rsidR="009F5C6A" w:rsidRDefault="009F5C6A" w:rsidP="009F5C6A">
      <w:pPr>
        <w:rPr>
          <w:rFonts w:ascii="Helvetica Neue Light" w:hAnsi="Helvetica Neue Light"/>
          <w:sz w:val="20"/>
        </w:rPr>
      </w:pPr>
    </w:p>
    <w:p w:rsidR="009F5C6A" w:rsidRDefault="009F5C6A" w:rsidP="009F5C6A">
      <w:pPr>
        <w:rPr>
          <w:rFonts w:ascii="Helvetica Neue Light" w:hAnsi="Helvetica Neue Light"/>
          <w:sz w:val="20"/>
        </w:rPr>
      </w:pPr>
      <w:r>
        <w:rPr>
          <w:rFonts w:ascii="Helvetica Neue Light" w:hAnsi="Helvetica Neue Light"/>
          <w:sz w:val="20"/>
        </w:rPr>
        <w:t xml:space="preserve">Twee succesfactoren zijn van belang voor het laten slagen van inbound marketing. Een vorige blogpost behandelde succesfactor nummer </w:t>
      </w:r>
      <w:r w:rsidRPr="00A659F1">
        <w:rPr>
          <w:rFonts w:ascii="Helvetica Neue Light" w:hAnsi="Helvetica Neue Light" w:cs="Helvetica"/>
          <w:sz w:val="20"/>
          <w:szCs w:val="26"/>
          <w:lang w:val="en-US"/>
        </w:rPr>
        <w:t>één</w:t>
      </w:r>
      <w:r>
        <w:rPr>
          <w:rFonts w:ascii="Helvetica Neue Light" w:hAnsi="Helvetica Neue Light" w:cs="Helvetica"/>
          <w:sz w:val="20"/>
          <w:szCs w:val="26"/>
          <w:lang w:val="en-US"/>
        </w:rPr>
        <w:t>, de buyer persona</w:t>
      </w:r>
      <w:r>
        <w:rPr>
          <w:rFonts w:ascii="Helvetica Neue Light" w:hAnsi="Helvetica Neue Light"/>
          <w:sz w:val="20"/>
        </w:rPr>
        <w:t xml:space="preserve">. In deze blogpost staat de andere succesfactor centraal: het definiëren en toepassen van een effectieve keyword strategie. </w:t>
      </w:r>
    </w:p>
    <w:p w:rsidR="009F5C6A" w:rsidRDefault="009F5C6A" w:rsidP="009F5C6A">
      <w:pPr>
        <w:rPr>
          <w:rFonts w:ascii="Helvetica Neue Light" w:hAnsi="Helvetica Neue Light"/>
          <w:sz w:val="20"/>
        </w:rPr>
      </w:pPr>
    </w:p>
    <w:p w:rsidR="009F5C6A" w:rsidRDefault="009F5C6A" w:rsidP="009F5C6A">
      <w:pPr>
        <w:rPr>
          <w:rFonts w:ascii="Helvetica Neue Light" w:hAnsi="Helvetica Neue Light"/>
          <w:b/>
          <w:sz w:val="20"/>
        </w:rPr>
      </w:pPr>
      <w:r>
        <w:rPr>
          <w:rFonts w:ascii="Helvetica Neue Light" w:hAnsi="Helvetica Neue Light"/>
          <w:b/>
          <w:sz w:val="20"/>
        </w:rPr>
        <w:t xml:space="preserve">Wat zijn keywords? </w:t>
      </w:r>
    </w:p>
    <w:p w:rsidR="009F5C6A" w:rsidRDefault="009F5C6A" w:rsidP="009F5C6A">
      <w:pPr>
        <w:rPr>
          <w:rFonts w:ascii="Helvetica Neue Light" w:hAnsi="Helvetica Neue Light"/>
          <w:sz w:val="20"/>
        </w:rPr>
      </w:pPr>
      <w:r>
        <w:rPr>
          <w:rFonts w:ascii="Helvetica Neue Light" w:hAnsi="Helvetica Neue Light"/>
          <w:sz w:val="20"/>
        </w:rPr>
        <w:t xml:space="preserve">Keywords zijn de trefwoorden waaraan online content te herkennen is. Deze trefwoorden staan zowel in de tekst, de titel, de beschrijving en bijvoorbeeld ook bij illustraties zoals plaatjes, foto’s, video’s en infographics. Keywords zijn zowel de sleutel bij het analyseren van de vraag naar bepaalde content als bij het vaststellen van de hoeveelheid aanbod van bepaalde informatie. De vraag naar informatie en antwoorden over bijvoorbeeld IT Beveiliging wordt weergegeven in de zogenaamde zoekvolumes. Deze zijn inzichtelijk via Marketing Automatiseringstools als </w:t>
      </w:r>
      <w:proofErr w:type="spellStart"/>
      <w:r>
        <w:rPr>
          <w:rFonts w:ascii="Helvetica Neue Light" w:hAnsi="Helvetica Neue Light"/>
          <w:sz w:val="20"/>
        </w:rPr>
        <w:t>Eloqua</w:t>
      </w:r>
      <w:proofErr w:type="spellEnd"/>
      <w:r>
        <w:rPr>
          <w:rFonts w:ascii="Helvetica Neue Light" w:hAnsi="Helvetica Neue Light"/>
          <w:sz w:val="20"/>
        </w:rPr>
        <w:t xml:space="preserve">, </w:t>
      </w:r>
      <w:proofErr w:type="spellStart"/>
      <w:r>
        <w:rPr>
          <w:rFonts w:ascii="Helvetica Neue Light" w:hAnsi="Helvetica Neue Light"/>
          <w:sz w:val="20"/>
        </w:rPr>
        <w:t>Marketo</w:t>
      </w:r>
      <w:proofErr w:type="spellEnd"/>
      <w:r>
        <w:rPr>
          <w:rFonts w:ascii="Helvetica Neue Light" w:hAnsi="Helvetica Neue Light"/>
          <w:sz w:val="20"/>
        </w:rPr>
        <w:t xml:space="preserve"> en </w:t>
      </w:r>
      <w:proofErr w:type="spellStart"/>
      <w:r>
        <w:rPr>
          <w:rFonts w:ascii="Helvetica Neue Light" w:hAnsi="Helvetica Neue Light"/>
          <w:sz w:val="20"/>
        </w:rPr>
        <w:t>HubSpot</w:t>
      </w:r>
      <w:proofErr w:type="spellEnd"/>
      <w:r>
        <w:rPr>
          <w:rFonts w:ascii="Helvetica Neue Light" w:hAnsi="Helvetica Neue Light"/>
          <w:sz w:val="20"/>
        </w:rPr>
        <w:t xml:space="preserve"> en via Google tools. Op die manier kun je bepalen naar welke informatie per tijdsperiode, en per land hoe vaak gezocht wordt.</w:t>
      </w:r>
    </w:p>
    <w:p w:rsidR="009F5C6A" w:rsidRDefault="009F5C6A" w:rsidP="009F5C6A">
      <w:pPr>
        <w:rPr>
          <w:rFonts w:ascii="Helvetica Neue Light" w:hAnsi="Helvetica Neue Light"/>
          <w:sz w:val="20"/>
        </w:rPr>
      </w:pPr>
      <w:r>
        <w:rPr>
          <w:rFonts w:ascii="Helvetica Neue Light" w:hAnsi="Helvetica Neue Light"/>
          <w:sz w:val="20"/>
        </w:rPr>
        <w:tab/>
      </w:r>
    </w:p>
    <w:p w:rsidR="009F5C6A" w:rsidRDefault="009F5C6A" w:rsidP="009F5C6A">
      <w:pPr>
        <w:rPr>
          <w:rFonts w:ascii="Helvetica Neue Light" w:hAnsi="Helvetica Neue Light"/>
          <w:b/>
          <w:sz w:val="20"/>
        </w:rPr>
      </w:pPr>
      <w:r>
        <w:rPr>
          <w:rFonts w:ascii="Helvetica Neue Light" w:hAnsi="Helvetica Neue Light"/>
          <w:sz w:val="20"/>
        </w:rPr>
        <w:t xml:space="preserve">Het kiezen en toepassen van de juiste keywords is essentieel bij inbound marketing: deze keywords zorgen ervoor dat jouw content (bijvoorbeeld een blogpost, of website pagina) gevonden wordt. </w:t>
      </w:r>
    </w:p>
    <w:p w:rsidR="009F5C6A" w:rsidRDefault="009F5C6A" w:rsidP="009F5C6A">
      <w:pPr>
        <w:rPr>
          <w:rFonts w:ascii="Helvetica Neue Light" w:hAnsi="Helvetica Neue Light"/>
          <w:sz w:val="20"/>
        </w:rPr>
      </w:pPr>
      <w:r>
        <w:rPr>
          <w:rFonts w:ascii="Helvetica Neue Light" w:hAnsi="Helvetica Neue Light"/>
          <w:sz w:val="20"/>
        </w:rPr>
        <w:t>Ze zijn het hoofdonderwerp van een post of een pagina. Zoekmachines speuren webpagina’s af op zoek naar de keywords om te bepalen waar een pagina of post over gaat. Ze vormen als het ware een brug naar jouw pagina. Een prospect zoekt op basis van een of meerdere trefwoorden naar informatie en antwoorden op Google, Bing of een andere zoekmachine. Google</w:t>
      </w:r>
      <w:r>
        <w:rPr>
          <w:rFonts w:ascii="Helvetica Neue Light" w:hAnsi="Helvetica Neue Light"/>
          <w:sz w:val="20"/>
        </w:rPr>
        <w:t xml:space="preserve"> </w:t>
      </w:r>
      <w:r>
        <w:rPr>
          <w:rFonts w:ascii="Helvetica Neue Light" w:hAnsi="Helvetica Neue Light"/>
          <w:sz w:val="20"/>
        </w:rPr>
        <w:t>presenteert daarbij de content op basis van onder</w:t>
      </w:r>
      <w:r>
        <w:rPr>
          <w:rFonts w:ascii="Helvetica Neue Light" w:hAnsi="Helvetica Neue Light"/>
          <w:sz w:val="20"/>
        </w:rPr>
        <w:t xml:space="preserve"> </w:t>
      </w:r>
      <w:r>
        <w:rPr>
          <w:rFonts w:ascii="Helvetica Neue Light" w:hAnsi="Helvetica Neue Light"/>
          <w:sz w:val="20"/>
        </w:rPr>
        <w:t xml:space="preserve">meer autoriteit van de content en relevantie op de gezochte trefwoorden Neem deze blogpost bijvoorbeeld. Hier is het hoofdonderwerp het (juist) gebruiken van keywords bij B2B inbound marketing. Het is dan ook onvermijdelijk dat het woord ‘keywords’ hier een gekozen keyword is. </w:t>
      </w:r>
    </w:p>
    <w:p w:rsidR="009F5C6A" w:rsidRDefault="009F5C6A" w:rsidP="009F5C6A">
      <w:pPr>
        <w:rPr>
          <w:rFonts w:ascii="Helvetica Neue Light" w:hAnsi="Helvetica Neue Light"/>
          <w:sz w:val="20"/>
        </w:rPr>
      </w:pPr>
    </w:p>
    <w:p w:rsidR="009F5C6A" w:rsidRPr="00E87B10" w:rsidRDefault="009F5C6A" w:rsidP="009F5C6A">
      <w:pPr>
        <w:rPr>
          <w:rFonts w:ascii="Helvetica Neue Light" w:hAnsi="Helvetica Neue Light"/>
          <w:b/>
          <w:sz w:val="20"/>
        </w:rPr>
      </w:pPr>
      <w:r w:rsidRPr="00E87B10">
        <w:rPr>
          <w:rFonts w:ascii="Helvetica Neue Light" w:hAnsi="Helvetica Neue Light"/>
          <w:b/>
          <w:sz w:val="20"/>
        </w:rPr>
        <w:t xml:space="preserve">Waarom keywords bij B2B inbound marketing? </w:t>
      </w:r>
    </w:p>
    <w:p w:rsidR="009F5C6A" w:rsidRDefault="009F5C6A" w:rsidP="009F5C6A">
      <w:pPr>
        <w:rPr>
          <w:rFonts w:ascii="Helvetica Neue Light" w:hAnsi="Helvetica Neue Light"/>
          <w:sz w:val="20"/>
        </w:rPr>
      </w:pPr>
      <w:r>
        <w:rPr>
          <w:rFonts w:ascii="Helvetica Neue Light" w:hAnsi="Helvetica Neue Light"/>
          <w:sz w:val="20"/>
        </w:rPr>
        <w:t xml:space="preserve">Inbound marketing gaat uit van gevonden worden en antwoorden en/of oplossingen bieden aan prospects, klanten en andere doelgroepen. Content is daarbij de sleutel. Als bedrijf wil je natuurlijk dat jouw content gevonden wordt en dat is waar keywords van pas komen. Het internet is gigantisch en zit vol met concurrenten. Een sterke en juist toegepaste B2B keyword strategie zorgt ervoor dat je niet verdwijnt tussen die concurrenten, maar opvalt en gevonden wordt. </w:t>
      </w:r>
    </w:p>
    <w:p w:rsidR="009F5C6A" w:rsidRDefault="009F5C6A" w:rsidP="009F5C6A">
      <w:pPr>
        <w:rPr>
          <w:rFonts w:ascii="Helvetica Neue Light" w:hAnsi="Helvetica Neue Light"/>
          <w:sz w:val="20"/>
        </w:rPr>
      </w:pPr>
    </w:p>
    <w:p w:rsidR="009F5C6A" w:rsidRDefault="009F5C6A" w:rsidP="009F5C6A">
      <w:pPr>
        <w:rPr>
          <w:rFonts w:ascii="Helvetica Neue Light" w:hAnsi="Helvetica Neue Light"/>
          <w:b/>
          <w:sz w:val="20"/>
        </w:rPr>
      </w:pPr>
      <w:r w:rsidRPr="00E87B10">
        <w:rPr>
          <w:rFonts w:ascii="Helvetica Neue Light" w:hAnsi="Helvetica Neue Light"/>
          <w:b/>
          <w:sz w:val="20"/>
        </w:rPr>
        <w:t xml:space="preserve">Hoe </w:t>
      </w:r>
      <w:r>
        <w:rPr>
          <w:rFonts w:ascii="Helvetica Neue Light" w:hAnsi="Helvetica Neue Light"/>
          <w:b/>
          <w:sz w:val="20"/>
        </w:rPr>
        <w:t>ontwikkel</w:t>
      </w:r>
      <w:r w:rsidRPr="00E87B10">
        <w:rPr>
          <w:rFonts w:ascii="Helvetica Neue Light" w:hAnsi="Helvetica Neue Light"/>
          <w:b/>
          <w:sz w:val="20"/>
        </w:rPr>
        <w:t xml:space="preserve"> je </w:t>
      </w:r>
      <w:r>
        <w:rPr>
          <w:rFonts w:ascii="Helvetica Neue Light" w:hAnsi="Helvetica Neue Light"/>
          <w:b/>
          <w:sz w:val="20"/>
        </w:rPr>
        <w:t>een juiste keyword strategie</w:t>
      </w:r>
      <w:r w:rsidRPr="00E87B10">
        <w:rPr>
          <w:rFonts w:ascii="Helvetica Neue Light" w:hAnsi="Helvetica Neue Light"/>
          <w:b/>
          <w:sz w:val="20"/>
        </w:rPr>
        <w:t xml:space="preserve">? </w:t>
      </w:r>
    </w:p>
    <w:p w:rsidR="009F5C6A" w:rsidRDefault="009F5C6A" w:rsidP="009F5C6A">
      <w:pPr>
        <w:rPr>
          <w:rFonts w:ascii="Helvetica Neue Light" w:hAnsi="Helvetica Neue Light"/>
          <w:sz w:val="20"/>
        </w:rPr>
      </w:pPr>
      <w:r>
        <w:rPr>
          <w:rFonts w:ascii="Helvetica Neue Light" w:hAnsi="Helvetica Neue Light"/>
          <w:sz w:val="20"/>
        </w:rPr>
        <w:t xml:space="preserve">Er zijn enkele belangrijke factoren bij het ontwikkelen van een keyword strategie. </w:t>
      </w:r>
    </w:p>
    <w:p w:rsidR="009F5C6A" w:rsidRPr="009D3F11" w:rsidRDefault="009F5C6A" w:rsidP="009F5C6A">
      <w:pPr>
        <w:rPr>
          <w:rFonts w:ascii="Helvetica Neue Light" w:hAnsi="Helvetica Neue Light"/>
          <w:sz w:val="20"/>
          <w:u w:val="single"/>
        </w:rPr>
      </w:pPr>
      <w:r w:rsidRPr="009D3F11">
        <w:rPr>
          <w:rFonts w:ascii="Helvetica Neue Light" w:hAnsi="Helvetica Neue Light"/>
          <w:sz w:val="20"/>
          <w:u w:val="single"/>
        </w:rPr>
        <w:t>1:</w:t>
      </w:r>
      <w:r>
        <w:rPr>
          <w:rFonts w:ascii="Helvetica Neue Light" w:hAnsi="Helvetica Neue Light"/>
          <w:sz w:val="20"/>
          <w:u w:val="single"/>
        </w:rPr>
        <w:t xml:space="preserve"> Buyer persona</w:t>
      </w:r>
    </w:p>
    <w:p w:rsidR="009F5C6A" w:rsidRDefault="009F5C6A" w:rsidP="009F5C6A">
      <w:pPr>
        <w:rPr>
          <w:rFonts w:ascii="Helvetica Neue Light" w:hAnsi="Helvetica Neue Light"/>
          <w:sz w:val="20"/>
        </w:rPr>
      </w:pPr>
      <w:r>
        <w:rPr>
          <w:rFonts w:ascii="Helvetica Neue Light" w:hAnsi="Helvetica Neue Light"/>
          <w:sz w:val="20"/>
        </w:rPr>
        <w:t xml:space="preserve">Het scherp </w:t>
      </w:r>
      <w:r>
        <w:rPr>
          <w:rFonts w:ascii="Helvetica Neue Light" w:hAnsi="Helvetica Neue Light"/>
          <w:sz w:val="20"/>
        </w:rPr>
        <w:t>definiëren</w:t>
      </w:r>
      <w:r>
        <w:rPr>
          <w:rFonts w:ascii="Helvetica Neue Light" w:hAnsi="Helvetica Neue Light"/>
          <w:sz w:val="20"/>
        </w:rPr>
        <w:t xml:space="preserve"> van de buyer persona is allereerst belangrijk. Het kennen van de ideale buyer persona(‘s) voor jullie oplossingen, producten en diensten is een ‘must’ als vertrekpunt voor een slimme en passende keyword strategie. Gevonden worden door je prospects begint met je te verdiepen in waar zij naar op zoek zijn en hoe zij zoeken. </w:t>
      </w:r>
    </w:p>
    <w:p w:rsidR="009F5C6A" w:rsidRDefault="009F5C6A" w:rsidP="009F5C6A">
      <w:pPr>
        <w:rPr>
          <w:rFonts w:ascii="Helvetica Neue Light" w:hAnsi="Helvetica Neue Light"/>
          <w:sz w:val="20"/>
        </w:rPr>
      </w:pPr>
    </w:p>
    <w:p w:rsidR="009F5C6A" w:rsidRDefault="009F5C6A" w:rsidP="009F5C6A">
      <w:pPr>
        <w:rPr>
          <w:rFonts w:ascii="Helvetica Neue Light" w:hAnsi="Helvetica Neue Light"/>
          <w:sz w:val="20"/>
          <w:u w:val="single"/>
        </w:rPr>
      </w:pPr>
      <w:r>
        <w:rPr>
          <w:rFonts w:ascii="Helvetica Neue Light" w:hAnsi="Helvetica Neue Light"/>
          <w:sz w:val="20"/>
          <w:u w:val="single"/>
        </w:rPr>
        <w:t>2: Long-</w:t>
      </w:r>
      <w:proofErr w:type="spellStart"/>
      <w:r>
        <w:rPr>
          <w:rFonts w:ascii="Helvetica Neue Light" w:hAnsi="Helvetica Neue Light"/>
          <w:sz w:val="20"/>
          <w:u w:val="single"/>
        </w:rPr>
        <w:t>tail</w:t>
      </w:r>
      <w:proofErr w:type="spellEnd"/>
      <w:r>
        <w:rPr>
          <w:rFonts w:ascii="Helvetica Neue Light" w:hAnsi="Helvetica Neue Light"/>
          <w:sz w:val="20"/>
          <w:u w:val="single"/>
        </w:rPr>
        <w:t xml:space="preserve"> keyword </w:t>
      </w:r>
      <w:proofErr w:type="spellStart"/>
      <w:r>
        <w:rPr>
          <w:rFonts w:ascii="Helvetica Neue Light" w:hAnsi="Helvetica Neue Light"/>
          <w:sz w:val="20"/>
          <w:u w:val="single"/>
        </w:rPr>
        <w:t>phrases</w:t>
      </w:r>
      <w:proofErr w:type="spellEnd"/>
    </w:p>
    <w:p w:rsidR="009F5C6A" w:rsidRDefault="009F5C6A" w:rsidP="009F5C6A">
      <w:pPr>
        <w:rPr>
          <w:rFonts w:ascii="Helvetica Neue Light" w:hAnsi="Helvetica Neue Light"/>
          <w:sz w:val="20"/>
        </w:rPr>
      </w:pPr>
      <w:r>
        <w:rPr>
          <w:rFonts w:ascii="Helvetica Neue Light" w:hAnsi="Helvetica Neue Light"/>
          <w:sz w:val="20"/>
        </w:rPr>
        <w:t>Eerder nam ik deze post als voorbeeld met de hierbij horende keyword: keyword. Om alleen het woord “keyword” als keyword te gebruiken is waarschijnlijk niet heel effectief. Het is veel te algemeen en belandt hoogstwaarschijnlijk op een lage Google pagina . Long-</w:t>
      </w:r>
      <w:proofErr w:type="spellStart"/>
      <w:r>
        <w:rPr>
          <w:rFonts w:ascii="Helvetica Neue Light" w:hAnsi="Helvetica Neue Light"/>
          <w:sz w:val="20"/>
        </w:rPr>
        <w:t>tail</w:t>
      </w:r>
      <w:proofErr w:type="spellEnd"/>
      <w:r>
        <w:rPr>
          <w:rFonts w:ascii="Helvetica Neue Light" w:hAnsi="Helvetica Neue Light"/>
          <w:sz w:val="20"/>
        </w:rPr>
        <w:t xml:space="preserve"> keyword </w:t>
      </w:r>
      <w:proofErr w:type="spellStart"/>
      <w:r>
        <w:rPr>
          <w:rFonts w:ascii="Helvetica Neue Light" w:hAnsi="Helvetica Neue Light"/>
          <w:sz w:val="20"/>
        </w:rPr>
        <w:t>phrases</w:t>
      </w:r>
      <w:proofErr w:type="spellEnd"/>
      <w:r>
        <w:rPr>
          <w:rFonts w:ascii="Helvetica Neue Light" w:hAnsi="Helvetica Neue Light"/>
          <w:sz w:val="20"/>
        </w:rPr>
        <w:t xml:space="preserve"> zijn verstandiger. Die bestaan meestal uit drie of meer woorden. De keywords zijn specifieker en het onderwerp van een webpagina of post is duidelijker. Het nadeel van het keyword ‘keyword ‘ is bovendien dat deze </w:t>
      </w:r>
      <w:r>
        <w:rPr>
          <w:rFonts w:ascii="Helvetica Neue Light" w:hAnsi="Helvetica Neue Light"/>
          <w:sz w:val="20"/>
        </w:rPr>
        <w:t>Engelstalig</w:t>
      </w:r>
      <w:r>
        <w:rPr>
          <w:rFonts w:ascii="Helvetica Neue Light" w:hAnsi="Helvetica Neue Light"/>
          <w:sz w:val="20"/>
        </w:rPr>
        <w:t xml:space="preserve"> is dus meer internationale concurrentie </w:t>
      </w:r>
      <w:r>
        <w:rPr>
          <w:rFonts w:ascii="Helvetica Neue Light" w:hAnsi="Helvetica Neue Light"/>
          <w:sz w:val="20"/>
        </w:rPr>
        <w:lastRenderedPageBreak/>
        <w:t xml:space="preserve">aan vergelijkbare content heeft. Om deze blogpost beter vindbaar te maken is daarom uitgegaan van deze combinatie aan keywords: ‘B2B keyword strategie’. </w:t>
      </w:r>
    </w:p>
    <w:p w:rsidR="009F5C6A" w:rsidRDefault="009F5C6A" w:rsidP="009F5C6A">
      <w:pPr>
        <w:rPr>
          <w:rFonts w:ascii="Helvetica Neue Light" w:hAnsi="Helvetica Neue Light"/>
          <w:sz w:val="20"/>
        </w:rPr>
      </w:pPr>
      <w:r>
        <w:rPr>
          <w:rFonts w:ascii="Helvetica Neue Light" w:hAnsi="Helvetica Neue Light"/>
          <w:sz w:val="20"/>
        </w:rPr>
        <w:tab/>
        <w:t>De voordelen van long-</w:t>
      </w:r>
      <w:proofErr w:type="spellStart"/>
      <w:r>
        <w:rPr>
          <w:rFonts w:ascii="Helvetica Neue Light" w:hAnsi="Helvetica Neue Light"/>
          <w:sz w:val="20"/>
        </w:rPr>
        <w:t>tail</w:t>
      </w:r>
      <w:proofErr w:type="spellEnd"/>
      <w:r>
        <w:rPr>
          <w:rFonts w:ascii="Helvetica Neue Light" w:hAnsi="Helvetica Neue Light"/>
          <w:sz w:val="20"/>
        </w:rPr>
        <w:t xml:space="preserve"> keywords zijn:</w:t>
      </w:r>
    </w:p>
    <w:p w:rsidR="009F5C6A" w:rsidRPr="003C7889" w:rsidRDefault="009F5C6A" w:rsidP="009F5C6A">
      <w:pPr>
        <w:pStyle w:val="ListParagraph"/>
        <w:numPr>
          <w:ilvl w:val="0"/>
          <w:numId w:val="1"/>
        </w:numPr>
        <w:rPr>
          <w:rFonts w:ascii="Helvetica Neue Light" w:hAnsi="Helvetica Neue Light"/>
          <w:sz w:val="20"/>
        </w:rPr>
      </w:pPr>
      <w:r w:rsidRPr="003C7889">
        <w:rPr>
          <w:rFonts w:ascii="Helvetica Neue Light" w:hAnsi="Helvetica Neue Light"/>
          <w:sz w:val="20"/>
        </w:rPr>
        <w:t>Minder competitie</w:t>
      </w:r>
      <w:r>
        <w:rPr>
          <w:rFonts w:ascii="Helvetica Neue Light" w:hAnsi="Helvetica Neue Light"/>
          <w:sz w:val="20"/>
        </w:rPr>
        <w:t>.</w:t>
      </w:r>
    </w:p>
    <w:p w:rsidR="009F5C6A" w:rsidRDefault="009F5C6A" w:rsidP="009F5C6A">
      <w:pPr>
        <w:pStyle w:val="ListParagraph"/>
        <w:numPr>
          <w:ilvl w:val="0"/>
          <w:numId w:val="1"/>
        </w:numPr>
        <w:rPr>
          <w:rFonts w:ascii="Helvetica Neue Light" w:hAnsi="Helvetica Neue Light"/>
          <w:sz w:val="20"/>
        </w:rPr>
      </w:pPr>
      <w:r>
        <w:rPr>
          <w:rFonts w:ascii="Helvetica Neue Light" w:hAnsi="Helvetica Neue Light"/>
          <w:sz w:val="20"/>
        </w:rPr>
        <w:t>Wordt hoger geplaatst in een Search Engine.</w:t>
      </w:r>
    </w:p>
    <w:p w:rsidR="009F5C6A" w:rsidRDefault="009F5C6A" w:rsidP="009F5C6A">
      <w:pPr>
        <w:pStyle w:val="ListParagraph"/>
        <w:numPr>
          <w:ilvl w:val="0"/>
          <w:numId w:val="1"/>
        </w:numPr>
        <w:rPr>
          <w:rFonts w:ascii="Helvetica Neue Light" w:hAnsi="Helvetica Neue Light"/>
          <w:sz w:val="20"/>
        </w:rPr>
      </w:pPr>
      <w:r>
        <w:rPr>
          <w:rFonts w:ascii="Helvetica Neue Light" w:hAnsi="Helvetica Neue Light"/>
          <w:sz w:val="20"/>
        </w:rPr>
        <w:t xml:space="preserve">Relevanter voor jullie bedrijf, </w:t>
      </w:r>
      <w:r>
        <w:rPr>
          <w:rFonts w:ascii="Helvetica Neue Light" w:hAnsi="Helvetica Neue Light"/>
          <w:sz w:val="20"/>
        </w:rPr>
        <w:t>oplossingen</w:t>
      </w:r>
      <w:bookmarkStart w:id="0" w:name="_GoBack"/>
      <w:bookmarkEnd w:id="0"/>
      <w:r>
        <w:rPr>
          <w:rFonts w:ascii="Helvetica Neue Light" w:hAnsi="Helvetica Neue Light"/>
          <w:sz w:val="20"/>
        </w:rPr>
        <w:t>, producten, diensten en mensen.</w:t>
      </w:r>
    </w:p>
    <w:p w:rsidR="009F5C6A" w:rsidRDefault="009F5C6A" w:rsidP="009F5C6A">
      <w:pPr>
        <w:pStyle w:val="ListParagraph"/>
        <w:numPr>
          <w:ilvl w:val="0"/>
          <w:numId w:val="1"/>
        </w:numPr>
        <w:rPr>
          <w:rFonts w:ascii="Helvetica Neue Light" w:hAnsi="Helvetica Neue Light"/>
          <w:sz w:val="20"/>
        </w:rPr>
      </w:pPr>
      <w:r>
        <w:rPr>
          <w:rFonts w:ascii="Helvetica Neue Light" w:hAnsi="Helvetica Neue Light"/>
          <w:sz w:val="20"/>
        </w:rPr>
        <w:t xml:space="preserve">Hogere kwaliteit verkeer wat zorgt voor betere conversie. </w:t>
      </w:r>
    </w:p>
    <w:p w:rsidR="009F5C6A" w:rsidRDefault="009F5C6A" w:rsidP="009F5C6A">
      <w:pPr>
        <w:rPr>
          <w:rFonts w:ascii="Helvetica Neue Light" w:hAnsi="Helvetica Neue Light"/>
          <w:sz w:val="20"/>
        </w:rPr>
      </w:pPr>
    </w:p>
    <w:p w:rsidR="009F5C6A" w:rsidRPr="00C35EF6" w:rsidRDefault="009F5C6A" w:rsidP="009F5C6A">
      <w:pPr>
        <w:rPr>
          <w:rFonts w:ascii="Helvetica Neue Light" w:hAnsi="Helvetica Neue Light"/>
          <w:sz w:val="20"/>
        </w:rPr>
      </w:pPr>
      <w:r>
        <w:rPr>
          <w:rFonts w:ascii="Helvetica Neue Light" w:hAnsi="Helvetica Neue Light"/>
          <w:sz w:val="20"/>
        </w:rPr>
        <w:t>NB: beperk je tot het gebruik van één keyword (of samengesteld keyword zoals hierboven) op één en dezelfde blogpost of webpagina. Blijf bij één onderwerp. Dan is de content namelijk makkelijker te lezen en beter te crawlen. En niet te vergeten voor de lezer ook wel zo vriendelijk.</w:t>
      </w:r>
    </w:p>
    <w:p w:rsidR="009F5C6A" w:rsidRDefault="009F5C6A" w:rsidP="009F5C6A">
      <w:pPr>
        <w:rPr>
          <w:rFonts w:ascii="Helvetica Neue Light" w:hAnsi="Helvetica Neue Light"/>
          <w:sz w:val="20"/>
          <w:u w:val="single"/>
        </w:rPr>
      </w:pPr>
    </w:p>
    <w:p w:rsidR="009F5C6A" w:rsidRPr="00862C7A" w:rsidRDefault="009F5C6A" w:rsidP="009F5C6A">
      <w:pPr>
        <w:rPr>
          <w:rFonts w:ascii="Helvetica Neue Light" w:hAnsi="Helvetica Neue Light"/>
          <w:b/>
          <w:sz w:val="20"/>
          <w:u w:val="single"/>
        </w:rPr>
      </w:pPr>
      <w:r w:rsidRPr="00862C7A">
        <w:rPr>
          <w:rFonts w:ascii="Helvetica Neue Light" w:hAnsi="Helvetica Neue Light"/>
          <w:b/>
          <w:sz w:val="20"/>
          <w:u w:val="single"/>
        </w:rPr>
        <w:t>3: Toepassen</w:t>
      </w:r>
    </w:p>
    <w:p w:rsidR="009F5C6A" w:rsidRDefault="009F5C6A" w:rsidP="009F5C6A">
      <w:pPr>
        <w:rPr>
          <w:rFonts w:ascii="Helvetica Neue Light" w:hAnsi="Helvetica Neue Light"/>
          <w:sz w:val="20"/>
        </w:rPr>
      </w:pPr>
      <w:r>
        <w:rPr>
          <w:rFonts w:ascii="Helvetica Neue Light" w:hAnsi="Helvetica Neue Light"/>
          <w:sz w:val="20"/>
        </w:rPr>
        <w:t>Wanneer bekend is voor wie en waarom je content genereert en welke (long-</w:t>
      </w:r>
      <w:proofErr w:type="spellStart"/>
      <w:r>
        <w:rPr>
          <w:rFonts w:ascii="Helvetica Neue Light" w:hAnsi="Helvetica Neue Light"/>
          <w:sz w:val="20"/>
        </w:rPr>
        <w:t>tail</w:t>
      </w:r>
      <w:proofErr w:type="spellEnd"/>
      <w:r>
        <w:rPr>
          <w:rFonts w:ascii="Helvetica Neue Light" w:hAnsi="Helvetica Neue Light"/>
          <w:sz w:val="20"/>
        </w:rPr>
        <w:t xml:space="preserve">) keywords je hebt gekozen is het tijd om deze op te nemen in unieke en relevante content. Het publiceren van steeds beter vindbare content heet ook wel SEO (search engine </w:t>
      </w:r>
      <w:proofErr w:type="spellStart"/>
      <w:r>
        <w:rPr>
          <w:rFonts w:ascii="Helvetica Neue Light" w:hAnsi="Helvetica Neue Light"/>
          <w:sz w:val="20"/>
        </w:rPr>
        <w:t>optimization</w:t>
      </w:r>
      <w:proofErr w:type="spellEnd"/>
      <w:r>
        <w:rPr>
          <w:rFonts w:ascii="Helvetica Neue Light" w:hAnsi="Helvetica Neue Light"/>
          <w:sz w:val="20"/>
        </w:rPr>
        <w:t xml:space="preserve">). Dit gaat hand in hand met inbound marketing. Wanneer een keyword strategie wordt ontwikkeld en toegepast is SEO vanzelfsprekend. SEO kent diverse regels en is continu aan verandering onderhevig. Google voert bijvoorbeeld regelmatig een wijziging door in haar algoritmen die van invloed zijn op de kansen en beperkingen in SEO. Hier zijn de meest belangrijke als het om keywords gaat. </w:t>
      </w:r>
    </w:p>
    <w:p w:rsidR="009F5C6A" w:rsidRPr="003E2C6E" w:rsidRDefault="009F5C6A" w:rsidP="009F5C6A">
      <w:pPr>
        <w:pStyle w:val="ListParagraph"/>
        <w:numPr>
          <w:ilvl w:val="0"/>
          <w:numId w:val="1"/>
        </w:numPr>
        <w:rPr>
          <w:rFonts w:ascii="Helvetica Neue Light" w:hAnsi="Helvetica Neue Light"/>
          <w:sz w:val="20"/>
        </w:rPr>
      </w:pPr>
      <w:r w:rsidRPr="003E2C6E">
        <w:rPr>
          <w:rFonts w:ascii="Helvetica Neue Light" w:hAnsi="Helvetica Neue Light"/>
          <w:sz w:val="20"/>
        </w:rPr>
        <w:t xml:space="preserve">Plaats keywords in de titel van de pagina. </w:t>
      </w:r>
    </w:p>
    <w:p w:rsidR="009F5C6A" w:rsidRDefault="009F5C6A" w:rsidP="009F5C6A">
      <w:pPr>
        <w:pStyle w:val="ListParagraph"/>
        <w:numPr>
          <w:ilvl w:val="0"/>
          <w:numId w:val="1"/>
        </w:numPr>
        <w:rPr>
          <w:rFonts w:ascii="Helvetica Neue Light" w:hAnsi="Helvetica Neue Light"/>
          <w:sz w:val="20"/>
        </w:rPr>
      </w:pPr>
      <w:r>
        <w:rPr>
          <w:rFonts w:ascii="Helvetica Neue Light" w:hAnsi="Helvetica Neue Light"/>
          <w:sz w:val="20"/>
        </w:rPr>
        <w:t xml:space="preserve">Gebruik meerdere malen keywords in de tekst. </w:t>
      </w:r>
    </w:p>
    <w:p w:rsidR="009F5C6A" w:rsidRDefault="009F5C6A" w:rsidP="009F5C6A">
      <w:pPr>
        <w:pStyle w:val="ListParagraph"/>
        <w:numPr>
          <w:ilvl w:val="0"/>
          <w:numId w:val="1"/>
        </w:numPr>
        <w:rPr>
          <w:rFonts w:ascii="Helvetica Neue Light" w:hAnsi="Helvetica Neue Light"/>
          <w:sz w:val="20"/>
        </w:rPr>
      </w:pPr>
      <w:r>
        <w:rPr>
          <w:rFonts w:ascii="Helvetica Neue Light" w:hAnsi="Helvetica Neue Light"/>
          <w:sz w:val="20"/>
        </w:rPr>
        <w:t xml:space="preserve">Verwerk de keywords in de pagina URL. </w:t>
      </w:r>
    </w:p>
    <w:p w:rsidR="009F5C6A" w:rsidRDefault="009F5C6A" w:rsidP="009F5C6A">
      <w:pPr>
        <w:pStyle w:val="ListParagraph"/>
        <w:numPr>
          <w:ilvl w:val="0"/>
          <w:numId w:val="1"/>
        </w:numPr>
        <w:rPr>
          <w:rFonts w:ascii="Helvetica Neue Light" w:hAnsi="Helvetica Neue Light"/>
          <w:sz w:val="20"/>
        </w:rPr>
      </w:pPr>
      <w:r>
        <w:rPr>
          <w:rFonts w:ascii="Helvetica Neue Light" w:hAnsi="Helvetica Neue Light"/>
          <w:sz w:val="20"/>
        </w:rPr>
        <w:t xml:space="preserve">Geef de content </w:t>
      </w:r>
      <w:proofErr w:type="spellStart"/>
      <w:r>
        <w:rPr>
          <w:rFonts w:ascii="Helvetica Neue Light" w:hAnsi="Helvetica Neue Light"/>
          <w:sz w:val="20"/>
        </w:rPr>
        <w:t>subkoppen</w:t>
      </w:r>
      <w:proofErr w:type="spellEnd"/>
      <w:r>
        <w:rPr>
          <w:rFonts w:ascii="Helvetica Neue Light" w:hAnsi="Helvetica Neue Light"/>
          <w:sz w:val="20"/>
        </w:rPr>
        <w:t xml:space="preserve"> en verwerk in enkele de keywords. </w:t>
      </w:r>
    </w:p>
    <w:p w:rsidR="009F5C6A" w:rsidRDefault="009F5C6A" w:rsidP="009F5C6A">
      <w:pPr>
        <w:pStyle w:val="ListParagraph"/>
        <w:numPr>
          <w:ilvl w:val="0"/>
          <w:numId w:val="1"/>
        </w:numPr>
        <w:rPr>
          <w:rFonts w:ascii="Helvetica Neue Light" w:hAnsi="Helvetica Neue Light"/>
          <w:sz w:val="20"/>
        </w:rPr>
      </w:pPr>
      <w:r>
        <w:rPr>
          <w:rFonts w:ascii="Helvetica Neue Light" w:hAnsi="Helvetica Neue Light"/>
          <w:sz w:val="20"/>
        </w:rPr>
        <w:t xml:space="preserve">Vermeld de keywords in de meta </w:t>
      </w:r>
      <w:proofErr w:type="spellStart"/>
      <w:r>
        <w:rPr>
          <w:rFonts w:ascii="Helvetica Neue Light" w:hAnsi="Helvetica Neue Light"/>
          <w:sz w:val="20"/>
        </w:rPr>
        <w:t>description</w:t>
      </w:r>
      <w:proofErr w:type="spellEnd"/>
      <w:r>
        <w:rPr>
          <w:rFonts w:ascii="Helvetica Neue Light" w:hAnsi="Helvetica Neue Light"/>
          <w:sz w:val="20"/>
        </w:rPr>
        <w:t xml:space="preserve"> van de pagina. </w:t>
      </w:r>
    </w:p>
    <w:p w:rsidR="009F5C6A" w:rsidRDefault="009F5C6A" w:rsidP="009F5C6A">
      <w:pPr>
        <w:pStyle w:val="ListParagraph"/>
        <w:numPr>
          <w:ilvl w:val="0"/>
          <w:numId w:val="1"/>
        </w:numPr>
        <w:rPr>
          <w:rFonts w:ascii="Helvetica Neue Light" w:hAnsi="Helvetica Neue Light"/>
          <w:sz w:val="20"/>
        </w:rPr>
      </w:pPr>
      <w:r>
        <w:rPr>
          <w:rFonts w:ascii="Helvetica Neue Light" w:hAnsi="Helvetica Neue Light"/>
          <w:sz w:val="20"/>
        </w:rPr>
        <w:t xml:space="preserve">Neem in gebruikte afbeelding een duidelijke naam op bestaande uit de keywords. </w:t>
      </w:r>
      <w:r w:rsidRPr="003E2C6E">
        <w:rPr>
          <w:rFonts w:ascii="Helvetica Neue Light" w:hAnsi="Helvetica Neue Light"/>
          <w:sz w:val="20"/>
        </w:rPr>
        <w:t xml:space="preserve"> </w:t>
      </w:r>
    </w:p>
    <w:p w:rsidR="009F5C6A" w:rsidRDefault="009F5C6A" w:rsidP="009F5C6A">
      <w:pPr>
        <w:rPr>
          <w:rFonts w:ascii="Helvetica Neue Light" w:hAnsi="Helvetica Neue Light"/>
          <w:sz w:val="20"/>
        </w:rPr>
      </w:pPr>
    </w:p>
    <w:p w:rsidR="009F5C6A" w:rsidRDefault="009F5C6A" w:rsidP="009F5C6A">
      <w:pPr>
        <w:rPr>
          <w:rFonts w:ascii="Helvetica Neue Light" w:hAnsi="Helvetica Neue Light"/>
          <w:sz w:val="20"/>
        </w:rPr>
      </w:pPr>
      <w:r>
        <w:rPr>
          <w:rFonts w:ascii="Helvetica Neue Light" w:hAnsi="Helvetica Neue Light"/>
          <w:sz w:val="20"/>
        </w:rPr>
        <w:t xml:space="preserve">Bij inbound marketing komt dus meer kijken dan alleen het publiceren van content. De doelgroep, de prospect, staat centraal. Wat wil deze prospect en hoe bevredigingen wij als bedrijf zijn behoeften?  Een belangrijke vraag die elk bedrijf zich continu moet afvragen. Deze vraag wordt beter beantwoord met de hulp van een goed uitgekiende buyer persona. Door middel van een keyword strategie zorg jij ervoor dat jouw antwoorden en oplossingen vindbaar zijn. Met als uiteindelijk doel: het behouden van klanten en het in digitale dialoog raken met relevante prospects. </w:t>
      </w:r>
    </w:p>
    <w:p w:rsidR="009F5C6A" w:rsidRDefault="009F5C6A" w:rsidP="009F5C6A">
      <w:pPr>
        <w:rPr>
          <w:rFonts w:ascii="Helvetica Neue Light" w:hAnsi="Helvetica Neue Light"/>
          <w:sz w:val="20"/>
        </w:rPr>
      </w:pPr>
    </w:p>
    <w:p w:rsidR="009F5C6A" w:rsidRDefault="009F5C6A" w:rsidP="009F5C6A">
      <w:pPr>
        <w:rPr>
          <w:rFonts w:ascii="Arial" w:hAnsi="Arial" w:cs="Arial"/>
          <w:b/>
          <w:bCs/>
          <w:color w:val="262626"/>
          <w:lang w:val="en-US"/>
        </w:rPr>
      </w:pPr>
      <w:hyperlink r:id="rId6" w:history="1">
        <w:r w:rsidRPr="00C910CC">
          <w:rPr>
            <w:rStyle w:val="Hyperlink"/>
            <w:rFonts w:ascii="Arial" w:hAnsi="Arial" w:cs="Arial"/>
            <w:b/>
            <w:bCs/>
            <w:lang w:val="en-US"/>
          </w:rPr>
          <w:t>http://dutchmarq.nl/ken-jullie-buyer-persona-bij-b2b-inbound-marketing/</w:t>
        </w:r>
      </w:hyperlink>
    </w:p>
    <w:p w:rsidR="009F5C6A" w:rsidRDefault="009F5C6A" w:rsidP="009F5C6A">
      <w:pPr>
        <w:rPr>
          <w:rFonts w:ascii="Arial" w:hAnsi="Arial" w:cs="Arial"/>
          <w:b/>
          <w:bCs/>
          <w:color w:val="262626"/>
          <w:lang w:val="en-US"/>
        </w:rPr>
      </w:pPr>
      <w:r>
        <w:rPr>
          <w:rFonts w:ascii="Arial" w:hAnsi="Arial" w:cs="Arial"/>
          <w:b/>
          <w:bCs/>
          <w:color w:val="262626"/>
          <w:lang w:val="en-US"/>
        </w:rPr>
        <w:t xml:space="preserve">- </w:t>
      </w:r>
      <w:proofErr w:type="spellStart"/>
      <w:proofErr w:type="gramStart"/>
      <w:r>
        <w:rPr>
          <w:rFonts w:ascii="Arial" w:hAnsi="Arial" w:cs="Arial"/>
          <w:b/>
          <w:bCs/>
          <w:color w:val="262626"/>
          <w:lang w:val="en-US"/>
        </w:rPr>
        <w:t>bij</w:t>
      </w:r>
      <w:proofErr w:type="spellEnd"/>
      <w:proofErr w:type="gramEnd"/>
      <w:r>
        <w:rPr>
          <w:rFonts w:ascii="Arial" w:hAnsi="Arial" w:cs="Arial"/>
          <w:b/>
          <w:bCs/>
          <w:color w:val="262626"/>
          <w:lang w:val="en-US"/>
        </w:rPr>
        <w:t xml:space="preserve"> de </w:t>
      </w:r>
      <w:proofErr w:type="spellStart"/>
      <w:r>
        <w:rPr>
          <w:rFonts w:ascii="Arial" w:hAnsi="Arial" w:cs="Arial"/>
          <w:b/>
          <w:bCs/>
          <w:color w:val="262626"/>
          <w:lang w:val="en-US"/>
        </w:rPr>
        <w:t>verwijzing</w:t>
      </w:r>
      <w:proofErr w:type="spellEnd"/>
      <w:r>
        <w:rPr>
          <w:rFonts w:ascii="Arial" w:hAnsi="Arial" w:cs="Arial"/>
          <w:b/>
          <w:bCs/>
          <w:color w:val="262626"/>
          <w:lang w:val="en-US"/>
        </w:rPr>
        <w:t xml:space="preserve"> </w:t>
      </w:r>
      <w:proofErr w:type="spellStart"/>
      <w:r>
        <w:rPr>
          <w:rFonts w:ascii="Arial" w:hAnsi="Arial" w:cs="Arial"/>
          <w:b/>
          <w:bCs/>
          <w:color w:val="262626"/>
          <w:lang w:val="en-US"/>
        </w:rPr>
        <w:t>naar</w:t>
      </w:r>
      <w:proofErr w:type="spellEnd"/>
      <w:r>
        <w:rPr>
          <w:rFonts w:ascii="Arial" w:hAnsi="Arial" w:cs="Arial"/>
          <w:b/>
          <w:bCs/>
          <w:color w:val="262626"/>
          <w:lang w:val="en-US"/>
        </w:rPr>
        <w:t xml:space="preserve"> buyer persona post</w:t>
      </w:r>
    </w:p>
    <w:p w:rsidR="009F5C6A" w:rsidRDefault="009F5C6A" w:rsidP="009F5C6A">
      <w:pPr>
        <w:rPr>
          <w:rFonts w:ascii="Arial" w:hAnsi="Arial" w:cs="Arial"/>
          <w:lang w:val="en-US"/>
        </w:rPr>
      </w:pPr>
    </w:p>
    <w:p w:rsidR="009F5C6A" w:rsidRDefault="009F5C6A" w:rsidP="009F5C6A">
      <w:pPr>
        <w:rPr>
          <w:rFonts w:ascii="Arial" w:hAnsi="Arial" w:cs="Arial"/>
          <w:b/>
          <w:bCs/>
          <w:color w:val="262626"/>
          <w:lang w:val="en-US"/>
        </w:rPr>
      </w:pPr>
      <w:r>
        <w:rPr>
          <w:rFonts w:ascii="Arial" w:hAnsi="Arial" w:cs="Arial"/>
          <w:b/>
          <w:bCs/>
          <w:color w:val="262626"/>
          <w:lang w:val="en-US"/>
        </w:rPr>
        <w:t xml:space="preserve">Meer </w:t>
      </w:r>
      <w:proofErr w:type="spellStart"/>
      <w:r>
        <w:rPr>
          <w:rFonts w:ascii="Arial" w:hAnsi="Arial" w:cs="Arial"/>
          <w:b/>
          <w:bCs/>
          <w:color w:val="262626"/>
          <w:lang w:val="en-US"/>
        </w:rPr>
        <w:t>weten</w:t>
      </w:r>
      <w:proofErr w:type="spellEnd"/>
      <w:r>
        <w:rPr>
          <w:rFonts w:ascii="Arial" w:hAnsi="Arial" w:cs="Arial"/>
          <w:b/>
          <w:bCs/>
          <w:color w:val="262626"/>
          <w:lang w:val="en-US"/>
        </w:rPr>
        <w:t xml:space="preserve"> hoe je met B2B </w:t>
      </w:r>
      <w:proofErr w:type="spellStart"/>
      <w:r>
        <w:rPr>
          <w:rFonts w:ascii="Arial" w:hAnsi="Arial" w:cs="Arial"/>
          <w:b/>
          <w:bCs/>
          <w:color w:val="262626"/>
          <w:lang w:val="en-US"/>
        </w:rPr>
        <w:t>digitale</w:t>
      </w:r>
      <w:proofErr w:type="spellEnd"/>
      <w:r>
        <w:rPr>
          <w:rFonts w:ascii="Arial" w:hAnsi="Arial" w:cs="Arial"/>
          <w:b/>
          <w:bCs/>
          <w:color w:val="262626"/>
          <w:lang w:val="en-US"/>
        </w:rPr>
        <w:t xml:space="preserve"> marketing </w:t>
      </w:r>
      <w:proofErr w:type="spellStart"/>
      <w:r>
        <w:rPr>
          <w:rFonts w:ascii="Arial" w:hAnsi="Arial" w:cs="Arial"/>
          <w:b/>
          <w:bCs/>
          <w:color w:val="262626"/>
          <w:lang w:val="en-US"/>
        </w:rPr>
        <w:t>ervoor</w:t>
      </w:r>
      <w:proofErr w:type="spellEnd"/>
      <w:r>
        <w:rPr>
          <w:rFonts w:ascii="Arial" w:hAnsi="Arial" w:cs="Arial"/>
          <w:b/>
          <w:bCs/>
          <w:color w:val="262626"/>
          <w:lang w:val="en-US"/>
        </w:rPr>
        <w:t xml:space="preserve"> </w:t>
      </w:r>
      <w:proofErr w:type="spellStart"/>
      <w:r>
        <w:rPr>
          <w:rFonts w:ascii="Arial" w:hAnsi="Arial" w:cs="Arial"/>
          <w:b/>
          <w:bCs/>
          <w:color w:val="262626"/>
          <w:lang w:val="en-US"/>
        </w:rPr>
        <w:t>zorgt</w:t>
      </w:r>
      <w:proofErr w:type="spellEnd"/>
      <w:r>
        <w:rPr>
          <w:rFonts w:ascii="Arial" w:hAnsi="Arial" w:cs="Arial"/>
          <w:b/>
          <w:bCs/>
          <w:color w:val="262626"/>
          <w:lang w:val="en-US"/>
        </w:rPr>
        <w:t xml:space="preserve"> </w:t>
      </w:r>
      <w:proofErr w:type="spellStart"/>
      <w:r>
        <w:rPr>
          <w:rFonts w:ascii="Arial" w:hAnsi="Arial" w:cs="Arial"/>
          <w:b/>
          <w:bCs/>
          <w:color w:val="262626"/>
          <w:lang w:val="en-US"/>
        </w:rPr>
        <w:t>dat</w:t>
      </w:r>
      <w:proofErr w:type="spellEnd"/>
      <w:r>
        <w:rPr>
          <w:rFonts w:ascii="Arial" w:hAnsi="Arial" w:cs="Arial"/>
          <w:b/>
          <w:bCs/>
          <w:color w:val="262626"/>
          <w:lang w:val="en-US"/>
        </w:rPr>
        <w:t xml:space="preserve"> prospects en </w:t>
      </w:r>
      <w:proofErr w:type="spellStart"/>
      <w:r>
        <w:rPr>
          <w:rFonts w:ascii="Arial" w:hAnsi="Arial" w:cs="Arial"/>
          <w:b/>
          <w:bCs/>
          <w:color w:val="262626"/>
          <w:lang w:val="en-US"/>
        </w:rPr>
        <w:t>klanten</w:t>
      </w:r>
      <w:proofErr w:type="spellEnd"/>
      <w:r>
        <w:rPr>
          <w:rFonts w:ascii="Arial" w:hAnsi="Arial" w:cs="Arial"/>
          <w:b/>
          <w:bCs/>
          <w:color w:val="262626"/>
          <w:lang w:val="en-US"/>
        </w:rPr>
        <w:t xml:space="preserve"> </w:t>
      </w:r>
      <w:proofErr w:type="spellStart"/>
      <w:r>
        <w:rPr>
          <w:rFonts w:ascii="Arial" w:hAnsi="Arial" w:cs="Arial"/>
          <w:b/>
          <w:bCs/>
          <w:color w:val="262626"/>
          <w:lang w:val="en-US"/>
        </w:rPr>
        <w:t>graag</w:t>
      </w:r>
      <w:proofErr w:type="spellEnd"/>
      <w:r>
        <w:rPr>
          <w:rFonts w:ascii="Arial" w:hAnsi="Arial" w:cs="Arial"/>
          <w:b/>
          <w:bCs/>
          <w:color w:val="262626"/>
          <w:lang w:val="en-US"/>
        </w:rPr>
        <w:t xml:space="preserve"> </w:t>
      </w:r>
      <w:proofErr w:type="spellStart"/>
      <w:r>
        <w:rPr>
          <w:rFonts w:ascii="Arial" w:hAnsi="Arial" w:cs="Arial"/>
          <w:b/>
          <w:bCs/>
          <w:color w:val="262626"/>
          <w:lang w:val="en-US"/>
        </w:rPr>
        <w:t>een</w:t>
      </w:r>
      <w:proofErr w:type="spellEnd"/>
      <w:r>
        <w:rPr>
          <w:rFonts w:ascii="Arial" w:hAnsi="Arial" w:cs="Arial"/>
          <w:b/>
          <w:bCs/>
          <w:color w:val="262626"/>
          <w:lang w:val="en-US"/>
        </w:rPr>
        <w:t xml:space="preserve"> </w:t>
      </w:r>
      <w:proofErr w:type="spellStart"/>
      <w:r>
        <w:rPr>
          <w:rFonts w:ascii="Arial" w:hAnsi="Arial" w:cs="Arial"/>
          <w:b/>
          <w:bCs/>
          <w:color w:val="262626"/>
          <w:lang w:val="en-US"/>
        </w:rPr>
        <w:t>volgende</w:t>
      </w:r>
      <w:proofErr w:type="spellEnd"/>
      <w:r>
        <w:rPr>
          <w:rFonts w:ascii="Arial" w:hAnsi="Arial" w:cs="Arial"/>
          <w:b/>
          <w:bCs/>
          <w:color w:val="262626"/>
          <w:lang w:val="en-US"/>
        </w:rPr>
        <w:t xml:space="preserve"> </w:t>
      </w:r>
      <w:proofErr w:type="spellStart"/>
      <w:r>
        <w:rPr>
          <w:rFonts w:ascii="Arial" w:hAnsi="Arial" w:cs="Arial"/>
          <w:b/>
          <w:bCs/>
          <w:color w:val="262626"/>
          <w:lang w:val="en-US"/>
        </w:rPr>
        <w:t>stap</w:t>
      </w:r>
      <w:proofErr w:type="spellEnd"/>
      <w:r>
        <w:rPr>
          <w:rFonts w:ascii="Arial" w:hAnsi="Arial" w:cs="Arial"/>
          <w:b/>
          <w:bCs/>
          <w:color w:val="262626"/>
          <w:lang w:val="en-US"/>
        </w:rPr>
        <w:t xml:space="preserve"> </w:t>
      </w:r>
      <w:proofErr w:type="spellStart"/>
      <w:r>
        <w:rPr>
          <w:rFonts w:ascii="Arial" w:hAnsi="Arial" w:cs="Arial"/>
          <w:b/>
          <w:bCs/>
          <w:color w:val="262626"/>
          <w:lang w:val="en-US"/>
        </w:rPr>
        <w:t>nemen</w:t>
      </w:r>
      <w:proofErr w:type="spellEnd"/>
      <w:r>
        <w:rPr>
          <w:rFonts w:ascii="Arial" w:hAnsi="Arial" w:cs="Arial"/>
          <w:b/>
          <w:bCs/>
          <w:color w:val="262626"/>
          <w:lang w:val="en-US"/>
        </w:rPr>
        <w:t xml:space="preserve"> in </w:t>
      </w:r>
      <w:proofErr w:type="spellStart"/>
      <w:r>
        <w:rPr>
          <w:rFonts w:ascii="Arial" w:hAnsi="Arial" w:cs="Arial"/>
          <w:b/>
          <w:bCs/>
          <w:color w:val="262626"/>
          <w:lang w:val="en-US"/>
        </w:rPr>
        <w:t>hun</w:t>
      </w:r>
      <w:proofErr w:type="spellEnd"/>
      <w:r>
        <w:rPr>
          <w:rFonts w:ascii="Arial" w:hAnsi="Arial" w:cs="Arial"/>
          <w:b/>
          <w:bCs/>
          <w:color w:val="262626"/>
          <w:lang w:val="en-US"/>
        </w:rPr>
        <w:t xml:space="preserve"> </w:t>
      </w:r>
      <w:proofErr w:type="spellStart"/>
      <w:r>
        <w:rPr>
          <w:rFonts w:ascii="Arial" w:hAnsi="Arial" w:cs="Arial"/>
          <w:b/>
          <w:bCs/>
          <w:color w:val="262626"/>
          <w:lang w:val="en-US"/>
        </w:rPr>
        <w:t>koopproces</w:t>
      </w:r>
      <w:proofErr w:type="spellEnd"/>
      <w:r>
        <w:rPr>
          <w:rFonts w:ascii="Arial" w:hAnsi="Arial" w:cs="Arial"/>
          <w:b/>
          <w:bCs/>
          <w:color w:val="262626"/>
          <w:lang w:val="en-US"/>
        </w:rPr>
        <w:t xml:space="preserve">? </w:t>
      </w:r>
      <w:proofErr w:type="gramStart"/>
      <w:r>
        <w:rPr>
          <w:rFonts w:ascii="Arial" w:hAnsi="Arial" w:cs="Arial"/>
          <w:b/>
          <w:bCs/>
          <w:color w:val="262626"/>
          <w:lang w:val="en-US"/>
        </w:rPr>
        <w:t>Lees</w:t>
      </w:r>
      <w:proofErr w:type="gramEnd"/>
      <w:r>
        <w:rPr>
          <w:rFonts w:ascii="Arial" w:hAnsi="Arial" w:cs="Arial"/>
          <w:b/>
          <w:bCs/>
          <w:color w:val="262626"/>
          <w:lang w:val="en-US"/>
        </w:rPr>
        <w:t xml:space="preserve"> </w:t>
      </w:r>
      <w:proofErr w:type="spellStart"/>
      <w:r>
        <w:rPr>
          <w:rFonts w:ascii="Arial" w:hAnsi="Arial" w:cs="Arial"/>
          <w:b/>
          <w:bCs/>
          <w:color w:val="262626"/>
          <w:lang w:val="en-US"/>
        </w:rPr>
        <w:t>deze</w:t>
      </w:r>
      <w:proofErr w:type="spellEnd"/>
      <w:r>
        <w:rPr>
          <w:rFonts w:ascii="Arial" w:hAnsi="Arial" w:cs="Arial"/>
          <w:b/>
          <w:bCs/>
          <w:color w:val="262626"/>
          <w:lang w:val="en-US"/>
        </w:rPr>
        <w:t xml:space="preserve"> </w:t>
      </w:r>
      <w:proofErr w:type="spellStart"/>
      <w:r>
        <w:rPr>
          <w:rFonts w:ascii="Arial" w:hAnsi="Arial" w:cs="Arial"/>
          <w:b/>
          <w:bCs/>
          <w:color w:val="262626"/>
          <w:lang w:val="en-US"/>
        </w:rPr>
        <w:t>DutchmarQ</w:t>
      </w:r>
      <w:proofErr w:type="spellEnd"/>
      <w:r>
        <w:rPr>
          <w:rFonts w:ascii="Arial" w:hAnsi="Arial" w:cs="Arial"/>
          <w:b/>
          <w:bCs/>
          <w:color w:val="262626"/>
          <w:lang w:val="en-US"/>
        </w:rPr>
        <w:t xml:space="preserve"> whitepaper: </w:t>
      </w:r>
      <w:hyperlink r:id="rId7" w:history="1">
        <w:r>
          <w:rPr>
            <w:rFonts w:ascii="Arial" w:hAnsi="Arial" w:cs="Arial"/>
            <w:b/>
            <w:bCs/>
            <w:color w:val="004CBB"/>
            <w:lang w:val="en-US"/>
          </w:rPr>
          <w:t xml:space="preserve">‘Is online </w:t>
        </w:r>
        <w:proofErr w:type="spellStart"/>
        <w:r>
          <w:rPr>
            <w:rFonts w:ascii="Arial" w:hAnsi="Arial" w:cs="Arial"/>
            <w:b/>
            <w:bCs/>
            <w:color w:val="004CBB"/>
            <w:lang w:val="en-US"/>
          </w:rPr>
          <w:t>onnodig</w:t>
        </w:r>
        <w:proofErr w:type="spellEnd"/>
        <w:r>
          <w:rPr>
            <w:rFonts w:ascii="Arial" w:hAnsi="Arial" w:cs="Arial"/>
            <w:b/>
            <w:bCs/>
            <w:color w:val="004CBB"/>
            <w:lang w:val="en-US"/>
          </w:rPr>
          <w:t xml:space="preserve"> in B2B Sales?</w:t>
        </w:r>
      </w:hyperlink>
      <w:r>
        <w:rPr>
          <w:rFonts w:ascii="Arial" w:hAnsi="Arial" w:cs="Arial"/>
          <w:b/>
          <w:bCs/>
          <w:color w:val="262626"/>
          <w:lang w:val="en-US"/>
        </w:rPr>
        <w:t>‘.</w:t>
      </w:r>
    </w:p>
    <w:p w:rsidR="009F5C6A" w:rsidRDefault="009F5C6A" w:rsidP="009F5C6A">
      <w:pPr>
        <w:rPr>
          <w:rFonts w:ascii="Arial" w:hAnsi="Arial" w:cs="Arial"/>
          <w:lang w:val="en-US"/>
        </w:rPr>
      </w:pPr>
    </w:p>
    <w:p w:rsidR="009F5C6A" w:rsidRDefault="009F5C6A" w:rsidP="009F5C6A">
      <w:pPr>
        <w:rPr>
          <w:rFonts w:ascii="Arial" w:hAnsi="Arial" w:cs="Arial"/>
          <w:lang w:val="en-US"/>
        </w:rPr>
      </w:pPr>
      <w:r>
        <w:rPr>
          <w:rFonts w:ascii="Arial" w:hAnsi="Arial" w:cs="Arial"/>
          <w:lang w:val="en-US"/>
        </w:rPr>
        <w:t xml:space="preserve">Keyword phrase: Keywords </w:t>
      </w:r>
      <w:proofErr w:type="spellStart"/>
      <w:r>
        <w:rPr>
          <w:rFonts w:ascii="Arial" w:hAnsi="Arial" w:cs="Arial"/>
          <w:lang w:val="en-US"/>
        </w:rPr>
        <w:t>bij</w:t>
      </w:r>
      <w:proofErr w:type="spellEnd"/>
      <w:r>
        <w:rPr>
          <w:rFonts w:ascii="Arial" w:hAnsi="Arial" w:cs="Arial"/>
          <w:lang w:val="en-US"/>
        </w:rPr>
        <w:t xml:space="preserve"> B2B inbound marketing </w:t>
      </w:r>
    </w:p>
    <w:p w:rsidR="009F5C6A" w:rsidRDefault="009F5C6A" w:rsidP="009F5C6A">
      <w:pPr>
        <w:rPr>
          <w:rFonts w:ascii="Helvetica Neue Light" w:hAnsi="Helvetica Neue Light"/>
          <w:sz w:val="20"/>
        </w:rPr>
      </w:pPr>
      <w:r>
        <w:rPr>
          <w:rFonts w:ascii="Helvetica Neue Light" w:hAnsi="Helvetica Neue Light"/>
          <w:noProof/>
          <w:sz w:val="20"/>
          <w:lang w:val="en-US"/>
        </w:rPr>
        <w:drawing>
          <wp:inline distT="0" distB="0" distL="0" distR="0" wp14:anchorId="2CF360CF" wp14:editId="0FD5AA96">
            <wp:extent cx="4277444" cy="414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word-b2b-inbound-marketing.jpg"/>
                    <pic:cNvPicPr/>
                  </pic:nvPicPr>
                  <pic:blipFill>
                    <a:blip r:embed="rId8">
                      <a:extLst>
                        <a:ext uri="{28A0092B-C50C-407E-A947-70E740481C1C}">
                          <a14:useLocalDpi xmlns:a14="http://schemas.microsoft.com/office/drawing/2010/main" val="0"/>
                        </a:ext>
                      </a:extLst>
                    </a:blip>
                    <a:stretch>
                      <a:fillRect/>
                    </a:stretch>
                  </pic:blipFill>
                  <pic:spPr>
                    <a:xfrm>
                      <a:off x="0" y="0"/>
                      <a:ext cx="4277444" cy="4140200"/>
                    </a:xfrm>
                    <a:prstGeom prst="rect">
                      <a:avLst/>
                    </a:prstGeom>
                  </pic:spPr>
                </pic:pic>
              </a:graphicData>
            </a:graphic>
          </wp:inline>
        </w:drawing>
      </w:r>
    </w:p>
    <w:p w:rsidR="009F5C6A" w:rsidRPr="00862C7A" w:rsidRDefault="009F5C6A" w:rsidP="009F5C6A">
      <w:pPr>
        <w:rPr>
          <w:rFonts w:ascii="Helvetica Neue Light" w:hAnsi="Helvetica Neue Light"/>
          <w:sz w:val="20"/>
        </w:rPr>
      </w:pPr>
    </w:p>
    <w:p w:rsidR="00BC6D59" w:rsidRDefault="00BC6D59"/>
    <w:sectPr w:rsidR="00BC6D59" w:rsidSect="00BC6D59">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Light">
    <w:panose1 w:val="02000403000000020004"/>
    <w:charset w:val="00"/>
    <w:family w:val="auto"/>
    <w:pitch w:val="variable"/>
    <w:sig w:usb0="8000007F" w:usb1="0000000A" w:usb2="00000000" w:usb3="00000000" w:csb0="00000007"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76D0"/>
    <w:multiLevelType w:val="hybridMultilevel"/>
    <w:tmpl w:val="4356A952"/>
    <w:lvl w:ilvl="0" w:tplc="B77C8F5C">
      <w:numFmt w:val="bullet"/>
      <w:lvlText w:val="-"/>
      <w:lvlJc w:val="left"/>
      <w:pPr>
        <w:ind w:left="1080" w:hanging="360"/>
      </w:pPr>
      <w:rPr>
        <w:rFonts w:ascii="Helvetica Neue Light" w:eastAsiaTheme="minorEastAsia" w:hAnsi="Helvetica Neue Ligh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6A"/>
    <w:rsid w:val="009F5C6A"/>
    <w:rsid w:val="00BC6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34D3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C6A"/>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C6A"/>
    <w:pPr>
      <w:ind w:left="720"/>
      <w:contextualSpacing/>
    </w:pPr>
  </w:style>
  <w:style w:type="character" w:styleId="Hyperlink">
    <w:name w:val="Hyperlink"/>
    <w:basedOn w:val="DefaultParagraphFont"/>
    <w:uiPriority w:val="99"/>
    <w:unhideWhenUsed/>
    <w:rsid w:val="009F5C6A"/>
    <w:rPr>
      <w:color w:val="0000FF" w:themeColor="hyperlink"/>
      <w:u w:val="single"/>
    </w:rPr>
  </w:style>
  <w:style w:type="paragraph" w:styleId="BalloonText">
    <w:name w:val="Balloon Text"/>
    <w:basedOn w:val="Normal"/>
    <w:link w:val="BalloonTextChar"/>
    <w:uiPriority w:val="99"/>
    <w:semiHidden/>
    <w:unhideWhenUsed/>
    <w:rsid w:val="009F5C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C6A"/>
    <w:rPr>
      <w:rFonts w:ascii="Lucida Grande" w:hAnsi="Lucida Grande" w:cs="Lucida Grand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C6A"/>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C6A"/>
    <w:pPr>
      <w:ind w:left="720"/>
      <w:contextualSpacing/>
    </w:pPr>
  </w:style>
  <w:style w:type="character" w:styleId="Hyperlink">
    <w:name w:val="Hyperlink"/>
    <w:basedOn w:val="DefaultParagraphFont"/>
    <w:uiPriority w:val="99"/>
    <w:unhideWhenUsed/>
    <w:rsid w:val="009F5C6A"/>
    <w:rPr>
      <w:color w:val="0000FF" w:themeColor="hyperlink"/>
      <w:u w:val="single"/>
    </w:rPr>
  </w:style>
  <w:style w:type="paragraph" w:styleId="BalloonText">
    <w:name w:val="Balloon Text"/>
    <w:basedOn w:val="Normal"/>
    <w:link w:val="BalloonTextChar"/>
    <w:uiPriority w:val="99"/>
    <w:semiHidden/>
    <w:unhideWhenUsed/>
    <w:rsid w:val="009F5C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C6A"/>
    <w:rPr>
      <w:rFonts w:ascii="Lucida Grande"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utchmarq.nl/ken-jullie-buyer-persona-bij-b2b-inbound-marketing/" TargetMode="External"/><Relationship Id="rId7" Type="http://schemas.openxmlformats.org/officeDocument/2006/relationships/hyperlink" Target="http://info.dutchmarq.nl/B2B-Sales-online-onnodig"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5719</Characters>
  <Application>Microsoft Macintosh Word</Application>
  <DocSecurity>0</DocSecurity>
  <Lines>47</Lines>
  <Paragraphs>13</Paragraphs>
  <ScaleCrop>false</ScaleCrop>
  <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van Nues</dc:creator>
  <cp:keywords/>
  <dc:description/>
  <cp:lastModifiedBy>Heleen van Nues</cp:lastModifiedBy>
  <cp:revision>1</cp:revision>
  <dcterms:created xsi:type="dcterms:W3CDTF">2013-02-21T08:08:00Z</dcterms:created>
  <dcterms:modified xsi:type="dcterms:W3CDTF">2013-02-21T08:16:00Z</dcterms:modified>
</cp:coreProperties>
</file>